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866" w:rsidRDefault="00614866" w:rsidP="00116894">
      <w:pPr>
        <w:spacing w:before="100" w:beforeAutospacing="1"/>
        <w:jc w:val="center"/>
      </w:pPr>
      <w:r>
        <w:rPr>
          <w:rFonts w:ascii="Trebuchet MS" w:hAnsi="Trebuchet MS"/>
          <w:smallCaps/>
          <w:shadow/>
          <w:sz w:val="36"/>
          <w:szCs w:val="36"/>
        </w:rPr>
        <w:t>Letra “L”</w:t>
      </w:r>
      <w:r w:rsidRPr="00AF3551">
        <w:rPr>
          <w:rFonts w:ascii="Trebuchet MS" w:hAnsi="Trebuchet MS"/>
          <w:smallCaps/>
          <w:shadow/>
        </w:rPr>
        <w:t xml:space="preserve"> (#1)</w:t>
      </w:r>
      <w:r w:rsidRPr="00AF3551">
        <w:rPr>
          <w:rFonts w:ascii="Trebuchet MS" w:hAnsi="Trebuchet MS"/>
          <w:smallCaps/>
          <w:shadow/>
        </w:rPr>
        <w:br/>
      </w:r>
      <w:r w:rsidRPr="007C73C9">
        <w:rPr>
          <w:rFonts w:ascii="Arial" w:hAnsi="Arial" w:cs="Arial"/>
          <w:b/>
          <w:smallCaps/>
          <w:shadow/>
        </w:rPr>
        <w:t xml:space="preserve"> Transcripción del Audio de la Canalización en vivo de Kryon por Lee Carroll </w:t>
      </w:r>
      <w:r w:rsidRPr="007C73C9">
        <w:rPr>
          <w:rFonts w:ascii="Arial" w:hAnsi="Arial" w:cs="Arial"/>
          <w:b/>
          <w:smallCaps/>
          <w:shadow/>
        </w:rPr>
        <w:br/>
      </w:r>
      <w:r>
        <w:rPr>
          <w:rFonts w:ascii="Arial" w:hAnsi="Arial"/>
          <w:sz w:val="20"/>
          <w:szCs w:val="20"/>
          <w:lang w:val="es-ES" w:eastAsia="es-ES"/>
        </w:rPr>
        <w:t>Israel– 30 de Septiembre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614866" w:rsidRPr="00A15586" w:rsidRDefault="00614866" w:rsidP="004D5A4A">
      <w:pPr>
        <w:pStyle w:val="NoSpacing"/>
        <w:rPr>
          <w:b/>
          <w:i/>
        </w:rPr>
      </w:pPr>
    </w:p>
    <w:p w:rsidR="00614866" w:rsidRPr="001264BE" w:rsidRDefault="00614866" w:rsidP="00B174E2">
      <w:pPr>
        <w:rPr>
          <w:rFonts w:ascii="Calibri" w:hAnsi="Calibri"/>
          <w:i/>
        </w:rPr>
      </w:pPr>
    </w:p>
    <w:p w:rsidR="00614866" w:rsidRDefault="00614866"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Yo sé dónde estoy. Sé dónde están ustedes. Y habrá muchos, muchos oyentes que no están donde están ustedes.  Estas canalizaciones en serie de estos días, como en muchas de las aventuras que hacemos juntos, tendrán, cada una, una letra.  Al finalizar la serie, las letras formarán una palabra profunda.  La letra de hoy es "L"</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Queridos, están en un lugar histórico. No tenemos que contarles; ya se ha dicho. Los Maestros caminaron por esta región, todos ellos.  Y entonces esta letra "L" de hoy tiene que ver con ustedes. Tendrá relación con vivir la verdad. (N</w:t>
      </w:r>
      <w:r w:rsidRPr="004A33B3">
        <w:rPr>
          <w:rFonts w:ascii="Arial" w:hAnsi="Arial" w:cs="Arial"/>
          <w:i/>
          <w:sz w:val="20"/>
          <w:szCs w:val="20"/>
        </w:rPr>
        <w:t>.T. "L" de living, vivir</w:t>
      </w:r>
      <w:r w:rsidRPr="004A33B3">
        <w:rPr>
          <w:rFonts w:ascii="Arial" w:hAnsi="Arial" w:cs="Arial"/>
          <w:sz w:val="20"/>
          <w:szCs w:val="20"/>
        </w:rPr>
        <w:t>)  No tiene que ver con Israel, ni con los Maestros, ni con las piedras en que están sentados. Ni con la muchedumbre reunida detrás de ustedes. Esto se trata de ustedes.</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No todos ustedes están aquí para oír estas palabras de Kryon, pero sí hay muchos escuchando, a ellos les gustaría estar aquí en este momento. Quiero preguntarles si están viviendo la verdad que creen que los trae a este lugar.  Esto se trata de ustedes.  Antes de cualquier otro mensaje sobre Israel o sobre lo que puede haber sucedido aquí, ustedes deberán suspender todo y preguntarse sobre sí mismos.</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¿Creen que Dios está en su interior?  Quiero que piensen por un instante en lo que ha ocurrido. En la consciencia de los Maestros que anduvieron por esta región. Ellos tenían a Dios dentro de sí. Algunos tenían comunicación directa, y se lo dijeron.  Creemos - y esto se enseña - que esto nunca cambió.  Dios es el mismo: entonces, y hoy, y siempre; Dios está dentro de ustedes. ¿Pueden aceptar esa información y construir algo con ella?  ¿Pueden, luego, proyectar algo desde ustedes?  Cuando miran a su alrededor, ¿ven las cosas con su filtro, con su cultura? ¿O ven a Dios dentro de todo lo que observan?  Cuando ven la tierra y miran hacia el pasado, ¿qué se les ocurre? ¿Estuvieron aquí?  Y si no, ¿estuvieron vivos en algún otro lugar?  Y si no, ¿tienen relación con la Fuente Creadora que está aquí?</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En nuestro próximo mensaje les recordaremos qué representa esto realmente. Pero la "L" habla de vivir su verdad, ahora mismo.  Incluso cuando se levanten de su asiento en un momento, y miren a quienes se dirigen a su culto, y vean las muchas clases de cultos, creencias, reglas, protocolos, la belleza de las vestimentas.  Están serios. Sus vidas, su verdad.</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¿Y qué hay de ustedes?  Están aquí para plantar las semillas de una consciencia de la nueva Tierra. Están en la Ciudad sobre la Colina.  Esto es y siempre ha sido el símbolo de la Nueva Jerusalén, aquí donde se sientan; un mundo de paz.  Esa es su verdad hoy. ¿La creen?  Antes de poder hacer cualquier otra cosa o escuchar algún otro mensaje.  Eso es el mensaje. ¿Dónde te colocas tú en eso, querido ser humano?</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Y así damos comienzo a este viaje.</w:t>
      </w:r>
    </w:p>
    <w:p w:rsidR="00614866" w:rsidRPr="004A33B3" w:rsidRDefault="00614866" w:rsidP="004A33B3">
      <w:pPr>
        <w:spacing w:after="240"/>
        <w:jc w:val="both"/>
        <w:rPr>
          <w:rFonts w:ascii="Arial" w:hAnsi="Arial" w:cs="Arial"/>
          <w:sz w:val="20"/>
          <w:szCs w:val="20"/>
        </w:rPr>
      </w:pPr>
      <w:r w:rsidRPr="004A33B3">
        <w:rPr>
          <w:rFonts w:ascii="Arial" w:hAnsi="Arial" w:cs="Arial"/>
          <w:sz w:val="20"/>
          <w:szCs w:val="20"/>
        </w:rPr>
        <w:t>Y así es que otra canalización hablará de otra letra. Pero esta será la primera y principal; vivan su verdad en estos días.</w:t>
      </w:r>
    </w:p>
    <w:p w:rsidR="00614866" w:rsidRPr="00892B17" w:rsidRDefault="00614866" w:rsidP="00E8597F">
      <w:pPr>
        <w:spacing w:after="240"/>
        <w:jc w:val="both"/>
        <w:rPr>
          <w:rFonts w:ascii="Arial" w:hAnsi="Arial" w:cs="Arial"/>
          <w:sz w:val="20"/>
          <w:szCs w:val="20"/>
        </w:rPr>
      </w:pPr>
      <w:r w:rsidRPr="00892B17">
        <w:rPr>
          <w:rFonts w:ascii="Arial" w:hAnsi="Arial" w:cs="Arial"/>
          <w:sz w:val="20"/>
          <w:szCs w:val="20"/>
        </w:rPr>
        <w:t>Y así es.</w:t>
      </w:r>
    </w:p>
    <w:p w:rsidR="00614866" w:rsidRPr="00E8597F" w:rsidRDefault="00614866"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614866" w:rsidRPr="001264BE" w:rsidRDefault="00614866" w:rsidP="00E8597F">
      <w:pPr>
        <w:jc w:val="both"/>
        <w:rPr>
          <w:rFonts w:ascii="Calibri" w:hAnsi="Calibri"/>
          <w:b/>
          <w:i/>
          <w:sz w:val="28"/>
          <w:szCs w:val="28"/>
        </w:rPr>
      </w:pPr>
    </w:p>
    <w:p w:rsidR="00614866" w:rsidRPr="00097098" w:rsidRDefault="00614866" w:rsidP="004A33B3">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5" w:history="1">
        <w:r w:rsidRPr="00097098">
          <w:rPr>
            <w:rStyle w:val="Hyperlink"/>
            <w:rFonts w:ascii="Arial" w:hAnsi="Arial" w:cs="Arial"/>
            <w:color w:val="auto"/>
            <w:sz w:val="20"/>
            <w:szCs w:val="20"/>
            <w:lang w:val="en-GB"/>
          </w:rPr>
          <w:t xml:space="preserve">http://audio.kryon.com/en/Channel%201.mp3  </w:t>
        </w:r>
      </w:hyperlink>
    </w:p>
    <w:p w:rsidR="00614866" w:rsidRPr="002B4601" w:rsidRDefault="00614866"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614866" w:rsidRPr="006735D0" w:rsidRDefault="00614866"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614866" w:rsidRPr="00892B17" w:rsidRDefault="00614866"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614866" w:rsidRPr="00892B17" w:rsidRDefault="00614866" w:rsidP="00E8597F">
      <w:pPr>
        <w:spacing w:after="0"/>
        <w:jc w:val="both"/>
        <w:rPr>
          <w:rFonts w:ascii="Arial" w:hAnsi="Arial" w:cs="Arial"/>
          <w:sz w:val="20"/>
          <w:szCs w:val="20"/>
        </w:rPr>
      </w:pPr>
    </w:p>
    <w:p w:rsidR="00614866" w:rsidRPr="003A79AD" w:rsidRDefault="00614866"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614866"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9709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305"/>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7855"/>
    <w:rsid w:val="00331C0D"/>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D1AD4"/>
    <w:rsid w:val="003D1DB8"/>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457CF"/>
    <w:rsid w:val="0054661C"/>
    <w:rsid w:val="00547448"/>
    <w:rsid w:val="00556EA1"/>
    <w:rsid w:val="005575EF"/>
    <w:rsid w:val="00562785"/>
    <w:rsid w:val="00565FD9"/>
    <w:rsid w:val="00573A68"/>
    <w:rsid w:val="00594ABF"/>
    <w:rsid w:val="005D4C89"/>
    <w:rsid w:val="005D721D"/>
    <w:rsid w:val="005E3296"/>
    <w:rsid w:val="005E3D5F"/>
    <w:rsid w:val="005E4EDB"/>
    <w:rsid w:val="005E5C43"/>
    <w:rsid w:val="0060229F"/>
    <w:rsid w:val="00610AC0"/>
    <w:rsid w:val="00614866"/>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87F5C"/>
    <w:rsid w:val="00891326"/>
    <w:rsid w:val="00892B17"/>
    <w:rsid w:val="00895D0D"/>
    <w:rsid w:val="008A6C6A"/>
    <w:rsid w:val="008C77FD"/>
    <w:rsid w:val="008D1990"/>
    <w:rsid w:val="008D7885"/>
    <w:rsid w:val="008E0920"/>
    <w:rsid w:val="008E3EB9"/>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B58"/>
    <w:rsid w:val="00B9038F"/>
    <w:rsid w:val="00B90B45"/>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8708F"/>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7A9F"/>
    <w:rsid w:val="00F94846"/>
    <w:rsid w:val="00F95DD2"/>
    <w:rsid w:val="00FA7EC4"/>
    <w:rsid w:val="00FA7F87"/>
    <w:rsid w:val="00FB15AA"/>
    <w:rsid w:val="00FC3224"/>
    <w:rsid w:val="00FC32C3"/>
    <w:rsid w:val="00FC7BB9"/>
    <w:rsid w:val="00FD5C09"/>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61743739">
      <w:marLeft w:val="0"/>
      <w:marRight w:val="0"/>
      <w:marTop w:val="0"/>
      <w:marBottom w:val="0"/>
      <w:divBdr>
        <w:top w:val="none" w:sz="0" w:space="0" w:color="auto"/>
        <w:left w:val="none" w:sz="0" w:space="0" w:color="auto"/>
        <w:bottom w:val="none" w:sz="0" w:space="0" w:color="auto"/>
        <w:right w:val="none" w:sz="0" w:space="0" w:color="auto"/>
      </w:divBdr>
    </w:div>
    <w:div w:id="161743748">
      <w:marLeft w:val="0"/>
      <w:marRight w:val="0"/>
      <w:marTop w:val="0"/>
      <w:marBottom w:val="0"/>
      <w:divBdr>
        <w:top w:val="none" w:sz="0" w:space="0" w:color="auto"/>
        <w:left w:val="none" w:sz="0" w:space="0" w:color="auto"/>
        <w:bottom w:val="none" w:sz="0" w:space="0" w:color="auto"/>
        <w:right w:val="none" w:sz="0" w:space="0" w:color="auto"/>
      </w:divBdr>
    </w:div>
    <w:div w:id="161743751">
      <w:marLeft w:val="0"/>
      <w:marRight w:val="0"/>
      <w:marTop w:val="0"/>
      <w:marBottom w:val="0"/>
      <w:divBdr>
        <w:top w:val="none" w:sz="0" w:space="0" w:color="auto"/>
        <w:left w:val="none" w:sz="0" w:space="0" w:color="auto"/>
        <w:bottom w:val="none" w:sz="0" w:space="0" w:color="auto"/>
        <w:right w:val="none" w:sz="0" w:space="0" w:color="auto"/>
      </w:divBdr>
      <w:divsChild>
        <w:div w:id="161743763">
          <w:marLeft w:val="0"/>
          <w:marRight w:val="0"/>
          <w:marTop w:val="0"/>
          <w:marBottom w:val="0"/>
          <w:divBdr>
            <w:top w:val="none" w:sz="0" w:space="0" w:color="auto"/>
            <w:left w:val="none" w:sz="0" w:space="0" w:color="auto"/>
            <w:bottom w:val="none" w:sz="0" w:space="0" w:color="auto"/>
            <w:right w:val="none" w:sz="0" w:space="0" w:color="auto"/>
          </w:divBdr>
          <w:divsChild>
            <w:div w:id="161743758">
              <w:marLeft w:val="0"/>
              <w:marRight w:val="0"/>
              <w:marTop w:val="0"/>
              <w:marBottom w:val="0"/>
              <w:divBdr>
                <w:top w:val="none" w:sz="0" w:space="0" w:color="auto"/>
                <w:left w:val="none" w:sz="0" w:space="0" w:color="auto"/>
                <w:bottom w:val="none" w:sz="0" w:space="0" w:color="auto"/>
                <w:right w:val="none" w:sz="0" w:space="0" w:color="auto"/>
              </w:divBdr>
              <w:divsChild>
                <w:div w:id="161743760">
                  <w:marLeft w:val="0"/>
                  <w:marRight w:val="0"/>
                  <w:marTop w:val="0"/>
                  <w:marBottom w:val="0"/>
                  <w:divBdr>
                    <w:top w:val="none" w:sz="0" w:space="0" w:color="auto"/>
                    <w:left w:val="none" w:sz="0" w:space="0" w:color="auto"/>
                    <w:bottom w:val="none" w:sz="0" w:space="0" w:color="auto"/>
                    <w:right w:val="none" w:sz="0" w:space="0" w:color="auto"/>
                  </w:divBdr>
                  <w:divsChild>
                    <w:div w:id="161743753">
                      <w:marLeft w:val="0"/>
                      <w:marRight w:val="0"/>
                      <w:marTop w:val="0"/>
                      <w:marBottom w:val="0"/>
                      <w:divBdr>
                        <w:top w:val="none" w:sz="0" w:space="0" w:color="auto"/>
                        <w:left w:val="none" w:sz="0" w:space="0" w:color="auto"/>
                        <w:bottom w:val="none" w:sz="0" w:space="0" w:color="auto"/>
                        <w:right w:val="none" w:sz="0" w:space="0" w:color="auto"/>
                      </w:divBdr>
                      <w:divsChild>
                        <w:div w:id="161743740">
                          <w:marLeft w:val="0"/>
                          <w:marRight w:val="0"/>
                          <w:marTop w:val="0"/>
                          <w:marBottom w:val="240"/>
                          <w:divBdr>
                            <w:top w:val="none" w:sz="0" w:space="0" w:color="auto"/>
                            <w:left w:val="none" w:sz="0" w:space="0" w:color="auto"/>
                            <w:bottom w:val="none" w:sz="0" w:space="0" w:color="auto"/>
                            <w:right w:val="none" w:sz="0" w:space="0" w:color="auto"/>
                          </w:divBdr>
                        </w:div>
                        <w:div w:id="161743741">
                          <w:marLeft w:val="0"/>
                          <w:marRight w:val="0"/>
                          <w:marTop w:val="0"/>
                          <w:marBottom w:val="240"/>
                          <w:divBdr>
                            <w:top w:val="none" w:sz="0" w:space="0" w:color="auto"/>
                            <w:left w:val="none" w:sz="0" w:space="0" w:color="auto"/>
                            <w:bottom w:val="none" w:sz="0" w:space="0" w:color="auto"/>
                            <w:right w:val="none" w:sz="0" w:space="0" w:color="auto"/>
                          </w:divBdr>
                        </w:div>
                        <w:div w:id="161743742">
                          <w:marLeft w:val="0"/>
                          <w:marRight w:val="0"/>
                          <w:marTop w:val="0"/>
                          <w:marBottom w:val="240"/>
                          <w:divBdr>
                            <w:top w:val="none" w:sz="0" w:space="0" w:color="auto"/>
                            <w:left w:val="none" w:sz="0" w:space="0" w:color="auto"/>
                            <w:bottom w:val="none" w:sz="0" w:space="0" w:color="auto"/>
                            <w:right w:val="none" w:sz="0" w:space="0" w:color="auto"/>
                          </w:divBdr>
                        </w:div>
                        <w:div w:id="161743743">
                          <w:marLeft w:val="0"/>
                          <w:marRight w:val="0"/>
                          <w:marTop w:val="0"/>
                          <w:marBottom w:val="240"/>
                          <w:divBdr>
                            <w:top w:val="none" w:sz="0" w:space="0" w:color="auto"/>
                            <w:left w:val="none" w:sz="0" w:space="0" w:color="auto"/>
                            <w:bottom w:val="none" w:sz="0" w:space="0" w:color="auto"/>
                            <w:right w:val="none" w:sz="0" w:space="0" w:color="auto"/>
                          </w:divBdr>
                        </w:div>
                        <w:div w:id="161743744">
                          <w:marLeft w:val="0"/>
                          <w:marRight w:val="0"/>
                          <w:marTop w:val="0"/>
                          <w:marBottom w:val="240"/>
                          <w:divBdr>
                            <w:top w:val="none" w:sz="0" w:space="0" w:color="auto"/>
                            <w:left w:val="none" w:sz="0" w:space="0" w:color="auto"/>
                            <w:bottom w:val="none" w:sz="0" w:space="0" w:color="auto"/>
                            <w:right w:val="none" w:sz="0" w:space="0" w:color="auto"/>
                          </w:divBdr>
                        </w:div>
                        <w:div w:id="161743745">
                          <w:marLeft w:val="0"/>
                          <w:marRight w:val="0"/>
                          <w:marTop w:val="0"/>
                          <w:marBottom w:val="240"/>
                          <w:divBdr>
                            <w:top w:val="none" w:sz="0" w:space="0" w:color="auto"/>
                            <w:left w:val="none" w:sz="0" w:space="0" w:color="auto"/>
                            <w:bottom w:val="none" w:sz="0" w:space="0" w:color="auto"/>
                            <w:right w:val="none" w:sz="0" w:space="0" w:color="auto"/>
                          </w:divBdr>
                        </w:div>
                        <w:div w:id="161743746">
                          <w:marLeft w:val="0"/>
                          <w:marRight w:val="0"/>
                          <w:marTop w:val="0"/>
                          <w:marBottom w:val="240"/>
                          <w:divBdr>
                            <w:top w:val="none" w:sz="0" w:space="0" w:color="auto"/>
                            <w:left w:val="none" w:sz="0" w:space="0" w:color="auto"/>
                            <w:bottom w:val="none" w:sz="0" w:space="0" w:color="auto"/>
                            <w:right w:val="none" w:sz="0" w:space="0" w:color="auto"/>
                          </w:divBdr>
                        </w:div>
                        <w:div w:id="161743747">
                          <w:marLeft w:val="0"/>
                          <w:marRight w:val="0"/>
                          <w:marTop w:val="0"/>
                          <w:marBottom w:val="240"/>
                          <w:divBdr>
                            <w:top w:val="none" w:sz="0" w:space="0" w:color="auto"/>
                            <w:left w:val="none" w:sz="0" w:space="0" w:color="auto"/>
                            <w:bottom w:val="none" w:sz="0" w:space="0" w:color="auto"/>
                            <w:right w:val="none" w:sz="0" w:space="0" w:color="auto"/>
                          </w:divBdr>
                        </w:div>
                        <w:div w:id="161743749">
                          <w:marLeft w:val="0"/>
                          <w:marRight w:val="0"/>
                          <w:marTop w:val="0"/>
                          <w:marBottom w:val="240"/>
                          <w:divBdr>
                            <w:top w:val="none" w:sz="0" w:space="0" w:color="auto"/>
                            <w:left w:val="none" w:sz="0" w:space="0" w:color="auto"/>
                            <w:bottom w:val="none" w:sz="0" w:space="0" w:color="auto"/>
                            <w:right w:val="none" w:sz="0" w:space="0" w:color="auto"/>
                          </w:divBdr>
                        </w:div>
                        <w:div w:id="161743750">
                          <w:marLeft w:val="0"/>
                          <w:marRight w:val="0"/>
                          <w:marTop w:val="0"/>
                          <w:marBottom w:val="240"/>
                          <w:divBdr>
                            <w:top w:val="none" w:sz="0" w:space="0" w:color="auto"/>
                            <w:left w:val="none" w:sz="0" w:space="0" w:color="auto"/>
                            <w:bottom w:val="none" w:sz="0" w:space="0" w:color="auto"/>
                            <w:right w:val="none" w:sz="0" w:space="0" w:color="auto"/>
                          </w:divBdr>
                        </w:div>
                        <w:div w:id="161743752">
                          <w:marLeft w:val="0"/>
                          <w:marRight w:val="0"/>
                          <w:marTop w:val="0"/>
                          <w:marBottom w:val="240"/>
                          <w:divBdr>
                            <w:top w:val="none" w:sz="0" w:space="0" w:color="auto"/>
                            <w:left w:val="none" w:sz="0" w:space="0" w:color="auto"/>
                            <w:bottom w:val="none" w:sz="0" w:space="0" w:color="auto"/>
                            <w:right w:val="none" w:sz="0" w:space="0" w:color="auto"/>
                          </w:divBdr>
                        </w:div>
                        <w:div w:id="161743754">
                          <w:marLeft w:val="0"/>
                          <w:marRight w:val="0"/>
                          <w:marTop w:val="0"/>
                          <w:marBottom w:val="240"/>
                          <w:divBdr>
                            <w:top w:val="none" w:sz="0" w:space="0" w:color="auto"/>
                            <w:left w:val="none" w:sz="0" w:space="0" w:color="auto"/>
                            <w:bottom w:val="none" w:sz="0" w:space="0" w:color="auto"/>
                            <w:right w:val="none" w:sz="0" w:space="0" w:color="auto"/>
                          </w:divBdr>
                        </w:div>
                        <w:div w:id="161743755">
                          <w:marLeft w:val="0"/>
                          <w:marRight w:val="0"/>
                          <w:marTop w:val="0"/>
                          <w:marBottom w:val="240"/>
                          <w:divBdr>
                            <w:top w:val="none" w:sz="0" w:space="0" w:color="auto"/>
                            <w:left w:val="none" w:sz="0" w:space="0" w:color="auto"/>
                            <w:bottom w:val="none" w:sz="0" w:space="0" w:color="auto"/>
                            <w:right w:val="none" w:sz="0" w:space="0" w:color="auto"/>
                          </w:divBdr>
                        </w:div>
                        <w:div w:id="161743756">
                          <w:marLeft w:val="0"/>
                          <w:marRight w:val="0"/>
                          <w:marTop w:val="0"/>
                          <w:marBottom w:val="240"/>
                          <w:divBdr>
                            <w:top w:val="none" w:sz="0" w:space="0" w:color="auto"/>
                            <w:left w:val="none" w:sz="0" w:space="0" w:color="auto"/>
                            <w:bottom w:val="none" w:sz="0" w:space="0" w:color="auto"/>
                            <w:right w:val="none" w:sz="0" w:space="0" w:color="auto"/>
                          </w:divBdr>
                        </w:div>
                        <w:div w:id="161743757">
                          <w:marLeft w:val="0"/>
                          <w:marRight w:val="0"/>
                          <w:marTop w:val="0"/>
                          <w:marBottom w:val="240"/>
                          <w:divBdr>
                            <w:top w:val="none" w:sz="0" w:space="0" w:color="auto"/>
                            <w:left w:val="none" w:sz="0" w:space="0" w:color="auto"/>
                            <w:bottom w:val="none" w:sz="0" w:space="0" w:color="auto"/>
                            <w:right w:val="none" w:sz="0" w:space="0" w:color="auto"/>
                          </w:divBdr>
                        </w:div>
                        <w:div w:id="161743759">
                          <w:marLeft w:val="0"/>
                          <w:marRight w:val="0"/>
                          <w:marTop w:val="0"/>
                          <w:marBottom w:val="240"/>
                          <w:divBdr>
                            <w:top w:val="none" w:sz="0" w:space="0" w:color="auto"/>
                            <w:left w:val="none" w:sz="0" w:space="0" w:color="auto"/>
                            <w:bottom w:val="none" w:sz="0" w:space="0" w:color="auto"/>
                            <w:right w:val="none" w:sz="0" w:space="0" w:color="auto"/>
                          </w:divBdr>
                        </w:div>
                        <w:div w:id="161743761">
                          <w:marLeft w:val="0"/>
                          <w:marRight w:val="0"/>
                          <w:marTop w:val="0"/>
                          <w:marBottom w:val="240"/>
                          <w:divBdr>
                            <w:top w:val="none" w:sz="0" w:space="0" w:color="auto"/>
                            <w:left w:val="none" w:sz="0" w:space="0" w:color="auto"/>
                            <w:bottom w:val="none" w:sz="0" w:space="0" w:color="auto"/>
                            <w:right w:val="none" w:sz="0" w:space="0" w:color="auto"/>
                          </w:divBdr>
                        </w:div>
                        <w:div w:id="161743762">
                          <w:marLeft w:val="0"/>
                          <w:marRight w:val="0"/>
                          <w:marTop w:val="0"/>
                          <w:marBottom w:val="240"/>
                          <w:divBdr>
                            <w:top w:val="none" w:sz="0" w:space="0" w:color="auto"/>
                            <w:left w:val="none" w:sz="0" w:space="0" w:color="auto"/>
                            <w:bottom w:val="none" w:sz="0" w:space="0" w:color="auto"/>
                            <w:right w:val="none" w:sz="0" w:space="0" w:color="auto"/>
                          </w:divBdr>
                        </w:div>
                        <w:div w:id="161743764">
                          <w:marLeft w:val="0"/>
                          <w:marRight w:val="0"/>
                          <w:marTop w:val="0"/>
                          <w:marBottom w:val="240"/>
                          <w:divBdr>
                            <w:top w:val="none" w:sz="0" w:space="0" w:color="auto"/>
                            <w:left w:val="none" w:sz="0" w:space="0" w:color="auto"/>
                            <w:bottom w:val="none" w:sz="0" w:space="0" w:color="auto"/>
                            <w:right w:val="none" w:sz="0" w:space="0" w:color="auto"/>
                          </w:divBdr>
                        </w:div>
                        <w:div w:id="161743765">
                          <w:marLeft w:val="0"/>
                          <w:marRight w:val="0"/>
                          <w:marTop w:val="0"/>
                          <w:marBottom w:val="240"/>
                          <w:divBdr>
                            <w:top w:val="none" w:sz="0" w:space="0" w:color="auto"/>
                            <w:left w:val="none" w:sz="0" w:space="0" w:color="auto"/>
                            <w:bottom w:val="none" w:sz="0" w:space="0" w:color="auto"/>
                            <w:right w:val="none" w:sz="0" w:space="0" w:color="auto"/>
                          </w:divBdr>
                        </w:div>
                        <w:div w:id="161743766">
                          <w:marLeft w:val="0"/>
                          <w:marRight w:val="0"/>
                          <w:marTop w:val="0"/>
                          <w:marBottom w:val="240"/>
                          <w:divBdr>
                            <w:top w:val="none" w:sz="0" w:space="0" w:color="auto"/>
                            <w:left w:val="none" w:sz="0" w:space="0" w:color="auto"/>
                            <w:bottom w:val="none" w:sz="0" w:space="0" w:color="auto"/>
                            <w:right w:val="none" w:sz="0" w:space="0" w:color="auto"/>
                          </w:divBdr>
                        </w:div>
                        <w:div w:id="161743767">
                          <w:marLeft w:val="0"/>
                          <w:marRight w:val="0"/>
                          <w:marTop w:val="0"/>
                          <w:marBottom w:val="240"/>
                          <w:divBdr>
                            <w:top w:val="none" w:sz="0" w:space="0" w:color="auto"/>
                            <w:left w:val="none" w:sz="0" w:space="0" w:color="auto"/>
                            <w:bottom w:val="none" w:sz="0" w:space="0" w:color="auto"/>
                            <w:right w:val="none" w:sz="0" w:space="0" w:color="auto"/>
                          </w:divBdr>
                        </w:div>
                        <w:div w:id="161743768">
                          <w:marLeft w:val="0"/>
                          <w:marRight w:val="0"/>
                          <w:marTop w:val="0"/>
                          <w:marBottom w:val="240"/>
                          <w:divBdr>
                            <w:top w:val="none" w:sz="0" w:space="0" w:color="auto"/>
                            <w:left w:val="none" w:sz="0" w:space="0" w:color="auto"/>
                            <w:bottom w:val="none" w:sz="0" w:space="0" w:color="auto"/>
                            <w:right w:val="none" w:sz="0" w:space="0" w:color="auto"/>
                          </w:divBdr>
                        </w:div>
                        <w:div w:id="161743769">
                          <w:marLeft w:val="0"/>
                          <w:marRight w:val="0"/>
                          <w:marTop w:val="0"/>
                          <w:marBottom w:val="240"/>
                          <w:divBdr>
                            <w:top w:val="none" w:sz="0" w:space="0" w:color="auto"/>
                            <w:left w:val="none" w:sz="0" w:space="0" w:color="auto"/>
                            <w:bottom w:val="none" w:sz="0" w:space="0" w:color="auto"/>
                            <w:right w:val="none" w:sz="0" w:space="0" w:color="auto"/>
                          </w:divBdr>
                        </w:div>
                        <w:div w:id="161743770">
                          <w:marLeft w:val="0"/>
                          <w:marRight w:val="0"/>
                          <w:marTop w:val="0"/>
                          <w:marBottom w:val="240"/>
                          <w:divBdr>
                            <w:top w:val="none" w:sz="0" w:space="0" w:color="auto"/>
                            <w:left w:val="none" w:sz="0" w:space="0" w:color="auto"/>
                            <w:bottom w:val="none" w:sz="0" w:space="0" w:color="auto"/>
                            <w:right w:val="none" w:sz="0" w:space="0" w:color="auto"/>
                          </w:divBdr>
                        </w:div>
                        <w:div w:id="161743771">
                          <w:marLeft w:val="0"/>
                          <w:marRight w:val="0"/>
                          <w:marTop w:val="0"/>
                          <w:marBottom w:val="240"/>
                          <w:divBdr>
                            <w:top w:val="none" w:sz="0" w:space="0" w:color="auto"/>
                            <w:left w:val="none" w:sz="0" w:space="0" w:color="auto"/>
                            <w:bottom w:val="none" w:sz="0" w:space="0" w:color="auto"/>
                            <w:right w:val="none" w:sz="0" w:space="0" w:color="auto"/>
                          </w:divBdr>
                        </w:div>
                        <w:div w:id="161743772">
                          <w:marLeft w:val="0"/>
                          <w:marRight w:val="0"/>
                          <w:marTop w:val="0"/>
                          <w:marBottom w:val="240"/>
                          <w:divBdr>
                            <w:top w:val="none" w:sz="0" w:space="0" w:color="auto"/>
                            <w:left w:val="none" w:sz="0" w:space="0" w:color="auto"/>
                            <w:bottom w:val="none" w:sz="0" w:space="0" w:color="auto"/>
                            <w:right w:val="none" w:sz="0" w:space="0" w:color="auto"/>
                          </w:divBdr>
                        </w:div>
                        <w:div w:id="1617437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1743774">
      <w:marLeft w:val="0"/>
      <w:marRight w:val="0"/>
      <w:marTop w:val="0"/>
      <w:marBottom w:val="0"/>
      <w:divBdr>
        <w:top w:val="none" w:sz="0" w:space="0" w:color="auto"/>
        <w:left w:val="none" w:sz="0" w:space="0" w:color="auto"/>
        <w:bottom w:val="none" w:sz="0" w:space="0" w:color="auto"/>
        <w:right w:val="none" w:sz="0" w:space="0" w:color="auto"/>
      </w:divBdr>
    </w:div>
    <w:div w:id="161743775">
      <w:marLeft w:val="0"/>
      <w:marRight w:val="0"/>
      <w:marTop w:val="0"/>
      <w:marBottom w:val="0"/>
      <w:divBdr>
        <w:top w:val="none" w:sz="0" w:space="0" w:color="auto"/>
        <w:left w:val="none" w:sz="0" w:space="0" w:color="auto"/>
        <w:bottom w:val="none" w:sz="0" w:space="0" w:color="auto"/>
        <w:right w:val="none" w:sz="0" w:space="0" w:color="auto"/>
      </w:divBdr>
    </w:div>
    <w:div w:id="161743776">
      <w:marLeft w:val="0"/>
      <w:marRight w:val="0"/>
      <w:marTop w:val="0"/>
      <w:marBottom w:val="0"/>
      <w:divBdr>
        <w:top w:val="none" w:sz="0" w:space="0" w:color="auto"/>
        <w:left w:val="none" w:sz="0" w:space="0" w:color="auto"/>
        <w:bottom w:val="none" w:sz="0" w:space="0" w:color="auto"/>
        <w:right w:val="none" w:sz="0" w:space="0" w:color="auto"/>
      </w:divBdr>
      <w:divsChild>
        <w:div w:id="161743779">
          <w:marLeft w:val="0"/>
          <w:marRight w:val="0"/>
          <w:marTop w:val="0"/>
          <w:marBottom w:val="0"/>
          <w:divBdr>
            <w:top w:val="none" w:sz="0" w:space="0" w:color="auto"/>
            <w:left w:val="none" w:sz="0" w:space="0" w:color="auto"/>
            <w:bottom w:val="none" w:sz="0" w:space="0" w:color="auto"/>
            <w:right w:val="none" w:sz="0" w:space="0" w:color="auto"/>
          </w:divBdr>
        </w:div>
      </w:divsChild>
    </w:div>
    <w:div w:id="161743778">
      <w:marLeft w:val="0"/>
      <w:marRight w:val="0"/>
      <w:marTop w:val="0"/>
      <w:marBottom w:val="0"/>
      <w:divBdr>
        <w:top w:val="none" w:sz="0" w:space="0" w:color="auto"/>
        <w:left w:val="none" w:sz="0" w:space="0" w:color="auto"/>
        <w:bottom w:val="none" w:sz="0" w:space="0" w:color="auto"/>
        <w:right w:val="none" w:sz="0" w:space="0" w:color="auto"/>
      </w:divBdr>
      <w:divsChild>
        <w:div w:id="161743777">
          <w:marLeft w:val="0"/>
          <w:marRight w:val="0"/>
          <w:marTop w:val="0"/>
          <w:marBottom w:val="0"/>
          <w:divBdr>
            <w:top w:val="none" w:sz="0" w:space="0" w:color="auto"/>
            <w:left w:val="none" w:sz="0" w:space="0" w:color="auto"/>
            <w:bottom w:val="none" w:sz="0" w:space="0" w:color="auto"/>
            <w:right w:val="none" w:sz="0" w:space="0" w:color="auto"/>
          </w:divBdr>
        </w:div>
      </w:divsChild>
    </w:div>
    <w:div w:id="161743781">
      <w:marLeft w:val="0"/>
      <w:marRight w:val="0"/>
      <w:marTop w:val="0"/>
      <w:marBottom w:val="0"/>
      <w:divBdr>
        <w:top w:val="none" w:sz="0" w:space="0" w:color="auto"/>
        <w:left w:val="none" w:sz="0" w:space="0" w:color="auto"/>
        <w:bottom w:val="none" w:sz="0" w:space="0" w:color="auto"/>
        <w:right w:val="none" w:sz="0" w:space="0" w:color="auto"/>
      </w:divBdr>
    </w:div>
    <w:div w:id="161743783">
      <w:marLeft w:val="0"/>
      <w:marRight w:val="0"/>
      <w:marTop w:val="0"/>
      <w:marBottom w:val="0"/>
      <w:divBdr>
        <w:top w:val="none" w:sz="0" w:space="0" w:color="auto"/>
        <w:left w:val="none" w:sz="0" w:space="0" w:color="auto"/>
        <w:bottom w:val="none" w:sz="0" w:space="0" w:color="auto"/>
        <w:right w:val="none" w:sz="0" w:space="0" w:color="auto"/>
      </w:divBdr>
      <w:divsChild>
        <w:div w:id="161743784">
          <w:marLeft w:val="0"/>
          <w:marRight w:val="0"/>
          <w:marTop w:val="0"/>
          <w:marBottom w:val="0"/>
          <w:divBdr>
            <w:top w:val="none" w:sz="0" w:space="0" w:color="auto"/>
            <w:left w:val="none" w:sz="0" w:space="0" w:color="auto"/>
            <w:bottom w:val="none" w:sz="0" w:space="0" w:color="auto"/>
            <w:right w:val="none" w:sz="0" w:space="0" w:color="auto"/>
          </w:divBdr>
          <w:divsChild>
            <w:div w:id="161743782">
              <w:marLeft w:val="0"/>
              <w:marRight w:val="0"/>
              <w:marTop w:val="0"/>
              <w:marBottom w:val="0"/>
              <w:divBdr>
                <w:top w:val="none" w:sz="0" w:space="0" w:color="auto"/>
                <w:left w:val="none" w:sz="0" w:space="0" w:color="auto"/>
                <w:bottom w:val="none" w:sz="0" w:space="0" w:color="auto"/>
                <w:right w:val="none" w:sz="0" w:space="0" w:color="auto"/>
              </w:divBdr>
              <w:divsChild>
                <w:div w:id="16174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43785">
      <w:marLeft w:val="0"/>
      <w:marRight w:val="0"/>
      <w:marTop w:val="0"/>
      <w:marBottom w:val="0"/>
      <w:divBdr>
        <w:top w:val="none" w:sz="0" w:space="0" w:color="auto"/>
        <w:left w:val="none" w:sz="0" w:space="0" w:color="auto"/>
        <w:bottom w:val="none" w:sz="0" w:space="0" w:color="auto"/>
        <w:right w:val="none" w:sz="0" w:space="0" w:color="auto"/>
      </w:divBdr>
    </w:div>
    <w:div w:id="161743786">
      <w:marLeft w:val="0"/>
      <w:marRight w:val="0"/>
      <w:marTop w:val="0"/>
      <w:marBottom w:val="0"/>
      <w:divBdr>
        <w:top w:val="none" w:sz="0" w:space="0" w:color="auto"/>
        <w:left w:val="none" w:sz="0" w:space="0" w:color="auto"/>
        <w:bottom w:val="none" w:sz="0" w:space="0" w:color="auto"/>
        <w:right w:val="none" w:sz="0" w:space="0" w:color="auto"/>
      </w:divBdr>
    </w:div>
    <w:div w:id="161743787">
      <w:marLeft w:val="0"/>
      <w:marRight w:val="0"/>
      <w:marTop w:val="0"/>
      <w:marBottom w:val="0"/>
      <w:divBdr>
        <w:top w:val="none" w:sz="0" w:space="0" w:color="auto"/>
        <w:left w:val="none" w:sz="0" w:space="0" w:color="auto"/>
        <w:bottom w:val="none" w:sz="0" w:space="0" w:color="auto"/>
        <w:right w:val="none" w:sz="0" w:space="0" w:color="auto"/>
      </w:divBdr>
    </w:div>
    <w:div w:id="161743788">
      <w:marLeft w:val="0"/>
      <w:marRight w:val="0"/>
      <w:marTop w:val="0"/>
      <w:marBottom w:val="0"/>
      <w:divBdr>
        <w:top w:val="none" w:sz="0" w:space="0" w:color="auto"/>
        <w:left w:val="none" w:sz="0" w:space="0" w:color="auto"/>
        <w:bottom w:val="none" w:sz="0" w:space="0" w:color="auto"/>
        <w:right w:val="none" w:sz="0" w:space="0" w:color="auto"/>
      </w:divBdr>
    </w:div>
    <w:div w:id="161743789">
      <w:marLeft w:val="0"/>
      <w:marRight w:val="0"/>
      <w:marTop w:val="0"/>
      <w:marBottom w:val="0"/>
      <w:divBdr>
        <w:top w:val="none" w:sz="0" w:space="0" w:color="auto"/>
        <w:left w:val="none" w:sz="0" w:space="0" w:color="auto"/>
        <w:bottom w:val="none" w:sz="0" w:space="0" w:color="auto"/>
        <w:right w:val="none" w:sz="0" w:space="0" w:color="auto"/>
      </w:divBdr>
    </w:div>
    <w:div w:id="161743796">
      <w:marLeft w:val="0"/>
      <w:marRight w:val="0"/>
      <w:marTop w:val="0"/>
      <w:marBottom w:val="0"/>
      <w:divBdr>
        <w:top w:val="none" w:sz="0" w:space="0" w:color="auto"/>
        <w:left w:val="none" w:sz="0" w:space="0" w:color="auto"/>
        <w:bottom w:val="none" w:sz="0" w:space="0" w:color="auto"/>
        <w:right w:val="none" w:sz="0" w:space="0" w:color="auto"/>
      </w:divBdr>
      <w:divsChild>
        <w:div w:id="161743790">
          <w:marLeft w:val="0"/>
          <w:marRight w:val="0"/>
          <w:marTop w:val="0"/>
          <w:marBottom w:val="0"/>
          <w:divBdr>
            <w:top w:val="none" w:sz="0" w:space="0" w:color="auto"/>
            <w:left w:val="none" w:sz="0" w:space="0" w:color="auto"/>
            <w:bottom w:val="none" w:sz="0" w:space="0" w:color="auto"/>
            <w:right w:val="none" w:sz="0" w:space="0" w:color="auto"/>
          </w:divBdr>
        </w:div>
        <w:div w:id="161743791">
          <w:marLeft w:val="0"/>
          <w:marRight w:val="0"/>
          <w:marTop w:val="0"/>
          <w:marBottom w:val="0"/>
          <w:divBdr>
            <w:top w:val="none" w:sz="0" w:space="0" w:color="auto"/>
            <w:left w:val="none" w:sz="0" w:space="0" w:color="auto"/>
            <w:bottom w:val="none" w:sz="0" w:space="0" w:color="auto"/>
            <w:right w:val="none" w:sz="0" w:space="0" w:color="auto"/>
          </w:divBdr>
        </w:div>
        <w:div w:id="161743792">
          <w:marLeft w:val="0"/>
          <w:marRight w:val="0"/>
          <w:marTop w:val="0"/>
          <w:marBottom w:val="0"/>
          <w:divBdr>
            <w:top w:val="none" w:sz="0" w:space="0" w:color="auto"/>
            <w:left w:val="none" w:sz="0" w:space="0" w:color="auto"/>
            <w:bottom w:val="none" w:sz="0" w:space="0" w:color="auto"/>
            <w:right w:val="none" w:sz="0" w:space="0" w:color="auto"/>
          </w:divBdr>
        </w:div>
        <w:div w:id="161743793">
          <w:marLeft w:val="0"/>
          <w:marRight w:val="0"/>
          <w:marTop w:val="0"/>
          <w:marBottom w:val="0"/>
          <w:divBdr>
            <w:top w:val="none" w:sz="0" w:space="0" w:color="auto"/>
            <w:left w:val="none" w:sz="0" w:space="0" w:color="auto"/>
            <w:bottom w:val="none" w:sz="0" w:space="0" w:color="auto"/>
            <w:right w:val="none" w:sz="0" w:space="0" w:color="auto"/>
          </w:divBdr>
        </w:div>
        <w:div w:id="161743794">
          <w:marLeft w:val="0"/>
          <w:marRight w:val="0"/>
          <w:marTop w:val="0"/>
          <w:marBottom w:val="0"/>
          <w:divBdr>
            <w:top w:val="none" w:sz="0" w:space="0" w:color="auto"/>
            <w:left w:val="none" w:sz="0" w:space="0" w:color="auto"/>
            <w:bottom w:val="none" w:sz="0" w:space="0" w:color="auto"/>
            <w:right w:val="none" w:sz="0" w:space="0" w:color="auto"/>
          </w:divBdr>
        </w:div>
        <w:div w:id="161743795">
          <w:marLeft w:val="0"/>
          <w:marRight w:val="0"/>
          <w:marTop w:val="0"/>
          <w:marBottom w:val="0"/>
          <w:divBdr>
            <w:top w:val="none" w:sz="0" w:space="0" w:color="auto"/>
            <w:left w:val="none" w:sz="0" w:space="0" w:color="auto"/>
            <w:bottom w:val="none" w:sz="0" w:space="0" w:color="auto"/>
            <w:right w:val="none" w:sz="0" w:space="0" w:color="auto"/>
          </w:divBdr>
        </w:div>
        <w:div w:id="161743800">
          <w:marLeft w:val="0"/>
          <w:marRight w:val="0"/>
          <w:marTop w:val="0"/>
          <w:marBottom w:val="0"/>
          <w:divBdr>
            <w:top w:val="none" w:sz="0" w:space="0" w:color="auto"/>
            <w:left w:val="none" w:sz="0" w:space="0" w:color="auto"/>
            <w:bottom w:val="none" w:sz="0" w:space="0" w:color="auto"/>
            <w:right w:val="none" w:sz="0" w:space="0" w:color="auto"/>
          </w:divBdr>
        </w:div>
        <w:div w:id="161743801">
          <w:marLeft w:val="0"/>
          <w:marRight w:val="0"/>
          <w:marTop w:val="0"/>
          <w:marBottom w:val="0"/>
          <w:divBdr>
            <w:top w:val="none" w:sz="0" w:space="0" w:color="auto"/>
            <w:left w:val="none" w:sz="0" w:space="0" w:color="auto"/>
            <w:bottom w:val="none" w:sz="0" w:space="0" w:color="auto"/>
            <w:right w:val="none" w:sz="0" w:space="0" w:color="auto"/>
          </w:divBdr>
        </w:div>
        <w:div w:id="161743802">
          <w:marLeft w:val="0"/>
          <w:marRight w:val="0"/>
          <w:marTop w:val="0"/>
          <w:marBottom w:val="0"/>
          <w:divBdr>
            <w:top w:val="none" w:sz="0" w:space="0" w:color="auto"/>
            <w:left w:val="none" w:sz="0" w:space="0" w:color="auto"/>
            <w:bottom w:val="none" w:sz="0" w:space="0" w:color="auto"/>
            <w:right w:val="none" w:sz="0" w:space="0" w:color="auto"/>
          </w:divBdr>
        </w:div>
        <w:div w:id="161743804">
          <w:marLeft w:val="0"/>
          <w:marRight w:val="0"/>
          <w:marTop w:val="0"/>
          <w:marBottom w:val="0"/>
          <w:divBdr>
            <w:top w:val="none" w:sz="0" w:space="0" w:color="auto"/>
            <w:left w:val="none" w:sz="0" w:space="0" w:color="auto"/>
            <w:bottom w:val="none" w:sz="0" w:space="0" w:color="auto"/>
            <w:right w:val="none" w:sz="0" w:space="0" w:color="auto"/>
          </w:divBdr>
        </w:div>
        <w:div w:id="161743809">
          <w:marLeft w:val="0"/>
          <w:marRight w:val="0"/>
          <w:marTop w:val="0"/>
          <w:marBottom w:val="0"/>
          <w:divBdr>
            <w:top w:val="none" w:sz="0" w:space="0" w:color="auto"/>
            <w:left w:val="none" w:sz="0" w:space="0" w:color="auto"/>
            <w:bottom w:val="none" w:sz="0" w:space="0" w:color="auto"/>
            <w:right w:val="none" w:sz="0" w:space="0" w:color="auto"/>
          </w:divBdr>
        </w:div>
        <w:div w:id="161743810">
          <w:marLeft w:val="0"/>
          <w:marRight w:val="0"/>
          <w:marTop w:val="0"/>
          <w:marBottom w:val="0"/>
          <w:divBdr>
            <w:top w:val="none" w:sz="0" w:space="0" w:color="auto"/>
            <w:left w:val="none" w:sz="0" w:space="0" w:color="auto"/>
            <w:bottom w:val="none" w:sz="0" w:space="0" w:color="auto"/>
            <w:right w:val="none" w:sz="0" w:space="0" w:color="auto"/>
          </w:divBdr>
        </w:div>
        <w:div w:id="161743811">
          <w:marLeft w:val="0"/>
          <w:marRight w:val="0"/>
          <w:marTop w:val="0"/>
          <w:marBottom w:val="0"/>
          <w:divBdr>
            <w:top w:val="none" w:sz="0" w:space="0" w:color="auto"/>
            <w:left w:val="none" w:sz="0" w:space="0" w:color="auto"/>
            <w:bottom w:val="none" w:sz="0" w:space="0" w:color="auto"/>
            <w:right w:val="none" w:sz="0" w:space="0" w:color="auto"/>
          </w:divBdr>
        </w:div>
        <w:div w:id="161743812">
          <w:marLeft w:val="0"/>
          <w:marRight w:val="0"/>
          <w:marTop w:val="0"/>
          <w:marBottom w:val="0"/>
          <w:divBdr>
            <w:top w:val="none" w:sz="0" w:space="0" w:color="auto"/>
            <w:left w:val="none" w:sz="0" w:space="0" w:color="auto"/>
            <w:bottom w:val="none" w:sz="0" w:space="0" w:color="auto"/>
            <w:right w:val="none" w:sz="0" w:space="0" w:color="auto"/>
          </w:divBdr>
        </w:div>
        <w:div w:id="161743813">
          <w:marLeft w:val="0"/>
          <w:marRight w:val="0"/>
          <w:marTop w:val="0"/>
          <w:marBottom w:val="0"/>
          <w:divBdr>
            <w:top w:val="none" w:sz="0" w:space="0" w:color="auto"/>
            <w:left w:val="none" w:sz="0" w:space="0" w:color="auto"/>
            <w:bottom w:val="none" w:sz="0" w:space="0" w:color="auto"/>
            <w:right w:val="none" w:sz="0" w:space="0" w:color="auto"/>
          </w:divBdr>
        </w:div>
        <w:div w:id="161743814">
          <w:marLeft w:val="0"/>
          <w:marRight w:val="0"/>
          <w:marTop w:val="0"/>
          <w:marBottom w:val="0"/>
          <w:divBdr>
            <w:top w:val="none" w:sz="0" w:space="0" w:color="auto"/>
            <w:left w:val="none" w:sz="0" w:space="0" w:color="auto"/>
            <w:bottom w:val="none" w:sz="0" w:space="0" w:color="auto"/>
            <w:right w:val="none" w:sz="0" w:space="0" w:color="auto"/>
          </w:divBdr>
        </w:div>
        <w:div w:id="161743815">
          <w:marLeft w:val="0"/>
          <w:marRight w:val="0"/>
          <w:marTop w:val="0"/>
          <w:marBottom w:val="0"/>
          <w:divBdr>
            <w:top w:val="none" w:sz="0" w:space="0" w:color="auto"/>
            <w:left w:val="none" w:sz="0" w:space="0" w:color="auto"/>
            <w:bottom w:val="none" w:sz="0" w:space="0" w:color="auto"/>
            <w:right w:val="none" w:sz="0" w:space="0" w:color="auto"/>
          </w:divBdr>
        </w:div>
        <w:div w:id="161743817">
          <w:marLeft w:val="0"/>
          <w:marRight w:val="0"/>
          <w:marTop w:val="0"/>
          <w:marBottom w:val="0"/>
          <w:divBdr>
            <w:top w:val="none" w:sz="0" w:space="0" w:color="auto"/>
            <w:left w:val="none" w:sz="0" w:space="0" w:color="auto"/>
            <w:bottom w:val="none" w:sz="0" w:space="0" w:color="auto"/>
            <w:right w:val="none" w:sz="0" w:space="0" w:color="auto"/>
          </w:divBdr>
        </w:div>
        <w:div w:id="161743818">
          <w:marLeft w:val="0"/>
          <w:marRight w:val="0"/>
          <w:marTop w:val="0"/>
          <w:marBottom w:val="0"/>
          <w:divBdr>
            <w:top w:val="none" w:sz="0" w:space="0" w:color="auto"/>
            <w:left w:val="none" w:sz="0" w:space="0" w:color="auto"/>
            <w:bottom w:val="none" w:sz="0" w:space="0" w:color="auto"/>
            <w:right w:val="none" w:sz="0" w:space="0" w:color="auto"/>
          </w:divBdr>
        </w:div>
        <w:div w:id="161743821">
          <w:marLeft w:val="0"/>
          <w:marRight w:val="0"/>
          <w:marTop w:val="0"/>
          <w:marBottom w:val="0"/>
          <w:divBdr>
            <w:top w:val="none" w:sz="0" w:space="0" w:color="auto"/>
            <w:left w:val="none" w:sz="0" w:space="0" w:color="auto"/>
            <w:bottom w:val="none" w:sz="0" w:space="0" w:color="auto"/>
            <w:right w:val="none" w:sz="0" w:space="0" w:color="auto"/>
          </w:divBdr>
        </w:div>
        <w:div w:id="161743823">
          <w:marLeft w:val="0"/>
          <w:marRight w:val="0"/>
          <w:marTop w:val="0"/>
          <w:marBottom w:val="0"/>
          <w:divBdr>
            <w:top w:val="none" w:sz="0" w:space="0" w:color="auto"/>
            <w:left w:val="none" w:sz="0" w:space="0" w:color="auto"/>
            <w:bottom w:val="none" w:sz="0" w:space="0" w:color="auto"/>
            <w:right w:val="none" w:sz="0" w:space="0" w:color="auto"/>
          </w:divBdr>
        </w:div>
        <w:div w:id="161743826">
          <w:marLeft w:val="0"/>
          <w:marRight w:val="0"/>
          <w:marTop w:val="0"/>
          <w:marBottom w:val="0"/>
          <w:divBdr>
            <w:top w:val="none" w:sz="0" w:space="0" w:color="auto"/>
            <w:left w:val="none" w:sz="0" w:space="0" w:color="auto"/>
            <w:bottom w:val="none" w:sz="0" w:space="0" w:color="auto"/>
            <w:right w:val="none" w:sz="0" w:space="0" w:color="auto"/>
          </w:divBdr>
        </w:div>
        <w:div w:id="161743828">
          <w:marLeft w:val="0"/>
          <w:marRight w:val="0"/>
          <w:marTop w:val="0"/>
          <w:marBottom w:val="0"/>
          <w:divBdr>
            <w:top w:val="none" w:sz="0" w:space="0" w:color="auto"/>
            <w:left w:val="none" w:sz="0" w:space="0" w:color="auto"/>
            <w:bottom w:val="none" w:sz="0" w:space="0" w:color="auto"/>
            <w:right w:val="none" w:sz="0" w:space="0" w:color="auto"/>
          </w:divBdr>
        </w:div>
        <w:div w:id="161743830">
          <w:marLeft w:val="0"/>
          <w:marRight w:val="0"/>
          <w:marTop w:val="0"/>
          <w:marBottom w:val="0"/>
          <w:divBdr>
            <w:top w:val="none" w:sz="0" w:space="0" w:color="auto"/>
            <w:left w:val="none" w:sz="0" w:space="0" w:color="auto"/>
            <w:bottom w:val="none" w:sz="0" w:space="0" w:color="auto"/>
            <w:right w:val="none" w:sz="0" w:space="0" w:color="auto"/>
          </w:divBdr>
        </w:div>
        <w:div w:id="161743833">
          <w:marLeft w:val="0"/>
          <w:marRight w:val="0"/>
          <w:marTop w:val="0"/>
          <w:marBottom w:val="0"/>
          <w:divBdr>
            <w:top w:val="none" w:sz="0" w:space="0" w:color="auto"/>
            <w:left w:val="none" w:sz="0" w:space="0" w:color="auto"/>
            <w:bottom w:val="none" w:sz="0" w:space="0" w:color="auto"/>
            <w:right w:val="none" w:sz="0" w:space="0" w:color="auto"/>
          </w:divBdr>
        </w:div>
        <w:div w:id="161743835">
          <w:marLeft w:val="0"/>
          <w:marRight w:val="0"/>
          <w:marTop w:val="0"/>
          <w:marBottom w:val="0"/>
          <w:divBdr>
            <w:top w:val="none" w:sz="0" w:space="0" w:color="auto"/>
            <w:left w:val="none" w:sz="0" w:space="0" w:color="auto"/>
            <w:bottom w:val="none" w:sz="0" w:space="0" w:color="auto"/>
            <w:right w:val="none" w:sz="0" w:space="0" w:color="auto"/>
          </w:divBdr>
        </w:div>
        <w:div w:id="161743837">
          <w:marLeft w:val="0"/>
          <w:marRight w:val="0"/>
          <w:marTop w:val="0"/>
          <w:marBottom w:val="0"/>
          <w:divBdr>
            <w:top w:val="none" w:sz="0" w:space="0" w:color="auto"/>
            <w:left w:val="none" w:sz="0" w:space="0" w:color="auto"/>
            <w:bottom w:val="none" w:sz="0" w:space="0" w:color="auto"/>
            <w:right w:val="none" w:sz="0" w:space="0" w:color="auto"/>
          </w:divBdr>
        </w:div>
        <w:div w:id="161743838">
          <w:marLeft w:val="0"/>
          <w:marRight w:val="0"/>
          <w:marTop w:val="0"/>
          <w:marBottom w:val="0"/>
          <w:divBdr>
            <w:top w:val="none" w:sz="0" w:space="0" w:color="auto"/>
            <w:left w:val="none" w:sz="0" w:space="0" w:color="auto"/>
            <w:bottom w:val="none" w:sz="0" w:space="0" w:color="auto"/>
            <w:right w:val="none" w:sz="0" w:space="0" w:color="auto"/>
          </w:divBdr>
        </w:div>
        <w:div w:id="161743840">
          <w:marLeft w:val="0"/>
          <w:marRight w:val="0"/>
          <w:marTop w:val="0"/>
          <w:marBottom w:val="0"/>
          <w:divBdr>
            <w:top w:val="none" w:sz="0" w:space="0" w:color="auto"/>
            <w:left w:val="none" w:sz="0" w:space="0" w:color="auto"/>
            <w:bottom w:val="none" w:sz="0" w:space="0" w:color="auto"/>
            <w:right w:val="none" w:sz="0" w:space="0" w:color="auto"/>
          </w:divBdr>
        </w:div>
        <w:div w:id="161743841">
          <w:marLeft w:val="0"/>
          <w:marRight w:val="0"/>
          <w:marTop w:val="0"/>
          <w:marBottom w:val="0"/>
          <w:divBdr>
            <w:top w:val="none" w:sz="0" w:space="0" w:color="auto"/>
            <w:left w:val="none" w:sz="0" w:space="0" w:color="auto"/>
            <w:bottom w:val="none" w:sz="0" w:space="0" w:color="auto"/>
            <w:right w:val="none" w:sz="0" w:space="0" w:color="auto"/>
          </w:divBdr>
        </w:div>
        <w:div w:id="161743844">
          <w:marLeft w:val="0"/>
          <w:marRight w:val="0"/>
          <w:marTop w:val="0"/>
          <w:marBottom w:val="0"/>
          <w:divBdr>
            <w:top w:val="none" w:sz="0" w:space="0" w:color="auto"/>
            <w:left w:val="none" w:sz="0" w:space="0" w:color="auto"/>
            <w:bottom w:val="none" w:sz="0" w:space="0" w:color="auto"/>
            <w:right w:val="none" w:sz="0" w:space="0" w:color="auto"/>
          </w:divBdr>
        </w:div>
        <w:div w:id="161743845">
          <w:marLeft w:val="0"/>
          <w:marRight w:val="0"/>
          <w:marTop w:val="0"/>
          <w:marBottom w:val="0"/>
          <w:divBdr>
            <w:top w:val="none" w:sz="0" w:space="0" w:color="auto"/>
            <w:left w:val="none" w:sz="0" w:space="0" w:color="auto"/>
            <w:bottom w:val="none" w:sz="0" w:space="0" w:color="auto"/>
            <w:right w:val="none" w:sz="0" w:space="0" w:color="auto"/>
          </w:divBdr>
        </w:div>
        <w:div w:id="161743846">
          <w:marLeft w:val="0"/>
          <w:marRight w:val="0"/>
          <w:marTop w:val="0"/>
          <w:marBottom w:val="0"/>
          <w:divBdr>
            <w:top w:val="none" w:sz="0" w:space="0" w:color="auto"/>
            <w:left w:val="none" w:sz="0" w:space="0" w:color="auto"/>
            <w:bottom w:val="none" w:sz="0" w:space="0" w:color="auto"/>
            <w:right w:val="none" w:sz="0" w:space="0" w:color="auto"/>
          </w:divBdr>
        </w:div>
        <w:div w:id="161743847">
          <w:marLeft w:val="0"/>
          <w:marRight w:val="0"/>
          <w:marTop w:val="0"/>
          <w:marBottom w:val="0"/>
          <w:divBdr>
            <w:top w:val="none" w:sz="0" w:space="0" w:color="auto"/>
            <w:left w:val="none" w:sz="0" w:space="0" w:color="auto"/>
            <w:bottom w:val="none" w:sz="0" w:space="0" w:color="auto"/>
            <w:right w:val="none" w:sz="0" w:space="0" w:color="auto"/>
          </w:divBdr>
        </w:div>
        <w:div w:id="161743848">
          <w:marLeft w:val="0"/>
          <w:marRight w:val="0"/>
          <w:marTop w:val="0"/>
          <w:marBottom w:val="0"/>
          <w:divBdr>
            <w:top w:val="none" w:sz="0" w:space="0" w:color="auto"/>
            <w:left w:val="none" w:sz="0" w:space="0" w:color="auto"/>
            <w:bottom w:val="none" w:sz="0" w:space="0" w:color="auto"/>
            <w:right w:val="none" w:sz="0" w:space="0" w:color="auto"/>
          </w:divBdr>
        </w:div>
        <w:div w:id="161743849">
          <w:marLeft w:val="0"/>
          <w:marRight w:val="0"/>
          <w:marTop w:val="0"/>
          <w:marBottom w:val="0"/>
          <w:divBdr>
            <w:top w:val="none" w:sz="0" w:space="0" w:color="auto"/>
            <w:left w:val="none" w:sz="0" w:space="0" w:color="auto"/>
            <w:bottom w:val="none" w:sz="0" w:space="0" w:color="auto"/>
            <w:right w:val="none" w:sz="0" w:space="0" w:color="auto"/>
          </w:divBdr>
        </w:div>
      </w:divsChild>
    </w:div>
    <w:div w:id="161743799">
      <w:marLeft w:val="0"/>
      <w:marRight w:val="0"/>
      <w:marTop w:val="0"/>
      <w:marBottom w:val="0"/>
      <w:divBdr>
        <w:top w:val="none" w:sz="0" w:space="0" w:color="auto"/>
        <w:left w:val="none" w:sz="0" w:space="0" w:color="auto"/>
        <w:bottom w:val="none" w:sz="0" w:space="0" w:color="auto"/>
        <w:right w:val="none" w:sz="0" w:space="0" w:color="auto"/>
      </w:divBdr>
      <w:divsChild>
        <w:div w:id="161743797">
          <w:marLeft w:val="0"/>
          <w:marRight w:val="0"/>
          <w:marTop w:val="0"/>
          <w:marBottom w:val="0"/>
          <w:divBdr>
            <w:top w:val="none" w:sz="0" w:space="0" w:color="auto"/>
            <w:left w:val="none" w:sz="0" w:space="0" w:color="auto"/>
            <w:bottom w:val="none" w:sz="0" w:space="0" w:color="auto"/>
            <w:right w:val="none" w:sz="0" w:space="0" w:color="auto"/>
          </w:divBdr>
        </w:div>
        <w:div w:id="161743803">
          <w:marLeft w:val="0"/>
          <w:marRight w:val="0"/>
          <w:marTop w:val="0"/>
          <w:marBottom w:val="0"/>
          <w:divBdr>
            <w:top w:val="none" w:sz="0" w:space="0" w:color="auto"/>
            <w:left w:val="none" w:sz="0" w:space="0" w:color="auto"/>
            <w:bottom w:val="none" w:sz="0" w:space="0" w:color="auto"/>
            <w:right w:val="none" w:sz="0" w:space="0" w:color="auto"/>
          </w:divBdr>
        </w:div>
        <w:div w:id="161743805">
          <w:marLeft w:val="0"/>
          <w:marRight w:val="0"/>
          <w:marTop w:val="0"/>
          <w:marBottom w:val="0"/>
          <w:divBdr>
            <w:top w:val="none" w:sz="0" w:space="0" w:color="auto"/>
            <w:left w:val="none" w:sz="0" w:space="0" w:color="auto"/>
            <w:bottom w:val="none" w:sz="0" w:space="0" w:color="auto"/>
            <w:right w:val="none" w:sz="0" w:space="0" w:color="auto"/>
          </w:divBdr>
        </w:div>
        <w:div w:id="161743806">
          <w:marLeft w:val="0"/>
          <w:marRight w:val="0"/>
          <w:marTop w:val="0"/>
          <w:marBottom w:val="0"/>
          <w:divBdr>
            <w:top w:val="none" w:sz="0" w:space="0" w:color="auto"/>
            <w:left w:val="none" w:sz="0" w:space="0" w:color="auto"/>
            <w:bottom w:val="none" w:sz="0" w:space="0" w:color="auto"/>
            <w:right w:val="none" w:sz="0" w:space="0" w:color="auto"/>
          </w:divBdr>
        </w:div>
        <w:div w:id="161743807">
          <w:marLeft w:val="0"/>
          <w:marRight w:val="0"/>
          <w:marTop w:val="0"/>
          <w:marBottom w:val="0"/>
          <w:divBdr>
            <w:top w:val="none" w:sz="0" w:space="0" w:color="auto"/>
            <w:left w:val="none" w:sz="0" w:space="0" w:color="auto"/>
            <w:bottom w:val="none" w:sz="0" w:space="0" w:color="auto"/>
            <w:right w:val="none" w:sz="0" w:space="0" w:color="auto"/>
          </w:divBdr>
        </w:div>
        <w:div w:id="161743808">
          <w:marLeft w:val="0"/>
          <w:marRight w:val="0"/>
          <w:marTop w:val="0"/>
          <w:marBottom w:val="0"/>
          <w:divBdr>
            <w:top w:val="none" w:sz="0" w:space="0" w:color="auto"/>
            <w:left w:val="none" w:sz="0" w:space="0" w:color="auto"/>
            <w:bottom w:val="none" w:sz="0" w:space="0" w:color="auto"/>
            <w:right w:val="none" w:sz="0" w:space="0" w:color="auto"/>
          </w:divBdr>
        </w:div>
        <w:div w:id="161743816">
          <w:marLeft w:val="0"/>
          <w:marRight w:val="0"/>
          <w:marTop w:val="0"/>
          <w:marBottom w:val="0"/>
          <w:divBdr>
            <w:top w:val="none" w:sz="0" w:space="0" w:color="auto"/>
            <w:left w:val="none" w:sz="0" w:space="0" w:color="auto"/>
            <w:bottom w:val="none" w:sz="0" w:space="0" w:color="auto"/>
            <w:right w:val="none" w:sz="0" w:space="0" w:color="auto"/>
          </w:divBdr>
        </w:div>
        <w:div w:id="161743819">
          <w:marLeft w:val="0"/>
          <w:marRight w:val="0"/>
          <w:marTop w:val="0"/>
          <w:marBottom w:val="0"/>
          <w:divBdr>
            <w:top w:val="none" w:sz="0" w:space="0" w:color="auto"/>
            <w:left w:val="none" w:sz="0" w:space="0" w:color="auto"/>
            <w:bottom w:val="none" w:sz="0" w:space="0" w:color="auto"/>
            <w:right w:val="none" w:sz="0" w:space="0" w:color="auto"/>
          </w:divBdr>
        </w:div>
        <w:div w:id="161743820">
          <w:marLeft w:val="0"/>
          <w:marRight w:val="0"/>
          <w:marTop w:val="0"/>
          <w:marBottom w:val="0"/>
          <w:divBdr>
            <w:top w:val="none" w:sz="0" w:space="0" w:color="auto"/>
            <w:left w:val="none" w:sz="0" w:space="0" w:color="auto"/>
            <w:bottom w:val="none" w:sz="0" w:space="0" w:color="auto"/>
            <w:right w:val="none" w:sz="0" w:space="0" w:color="auto"/>
          </w:divBdr>
        </w:div>
        <w:div w:id="161743824">
          <w:marLeft w:val="0"/>
          <w:marRight w:val="0"/>
          <w:marTop w:val="0"/>
          <w:marBottom w:val="0"/>
          <w:divBdr>
            <w:top w:val="none" w:sz="0" w:space="0" w:color="auto"/>
            <w:left w:val="none" w:sz="0" w:space="0" w:color="auto"/>
            <w:bottom w:val="none" w:sz="0" w:space="0" w:color="auto"/>
            <w:right w:val="none" w:sz="0" w:space="0" w:color="auto"/>
          </w:divBdr>
        </w:div>
        <w:div w:id="161743825">
          <w:marLeft w:val="0"/>
          <w:marRight w:val="0"/>
          <w:marTop w:val="0"/>
          <w:marBottom w:val="0"/>
          <w:divBdr>
            <w:top w:val="none" w:sz="0" w:space="0" w:color="auto"/>
            <w:left w:val="none" w:sz="0" w:space="0" w:color="auto"/>
            <w:bottom w:val="none" w:sz="0" w:space="0" w:color="auto"/>
            <w:right w:val="none" w:sz="0" w:space="0" w:color="auto"/>
          </w:divBdr>
        </w:div>
        <w:div w:id="161743827">
          <w:marLeft w:val="0"/>
          <w:marRight w:val="0"/>
          <w:marTop w:val="0"/>
          <w:marBottom w:val="0"/>
          <w:divBdr>
            <w:top w:val="none" w:sz="0" w:space="0" w:color="auto"/>
            <w:left w:val="none" w:sz="0" w:space="0" w:color="auto"/>
            <w:bottom w:val="none" w:sz="0" w:space="0" w:color="auto"/>
            <w:right w:val="none" w:sz="0" w:space="0" w:color="auto"/>
          </w:divBdr>
        </w:div>
        <w:div w:id="161743829">
          <w:marLeft w:val="0"/>
          <w:marRight w:val="0"/>
          <w:marTop w:val="0"/>
          <w:marBottom w:val="0"/>
          <w:divBdr>
            <w:top w:val="none" w:sz="0" w:space="0" w:color="auto"/>
            <w:left w:val="none" w:sz="0" w:space="0" w:color="auto"/>
            <w:bottom w:val="none" w:sz="0" w:space="0" w:color="auto"/>
            <w:right w:val="none" w:sz="0" w:space="0" w:color="auto"/>
          </w:divBdr>
        </w:div>
        <w:div w:id="161743831">
          <w:marLeft w:val="0"/>
          <w:marRight w:val="0"/>
          <w:marTop w:val="0"/>
          <w:marBottom w:val="0"/>
          <w:divBdr>
            <w:top w:val="none" w:sz="0" w:space="0" w:color="auto"/>
            <w:left w:val="none" w:sz="0" w:space="0" w:color="auto"/>
            <w:bottom w:val="none" w:sz="0" w:space="0" w:color="auto"/>
            <w:right w:val="none" w:sz="0" w:space="0" w:color="auto"/>
          </w:divBdr>
        </w:div>
        <w:div w:id="161743832">
          <w:marLeft w:val="0"/>
          <w:marRight w:val="0"/>
          <w:marTop w:val="0"/>
          <w:marBottom w:val="0"/>
          <w:divBdr>
            <w:top w:val="none" w:sz="0" w:space="0" w:color="auto"/>
            <w:left w:val="none" w:sz="0" w:space="0" w:color="auto"/>
            <w:bottom w:val="none" w:sz="0" w:space="0" w:color="auto"/>
            <w:right w:val="none" w:sz="0" w:space="0" w:color="auto"/>
          </w:divBdr>
        </w:div>
        <w:div w:id="161743834">
          <w:marLeft w:val="0"/>
          <w:marRight w:val="0"/>
          <w:marTop w:val="0"/>
          <w:marBottom w:val="0"/>
          <w:divBdr>
            <w:top w:val="none" w:sz="0" w:space="0" w:color="auto"/>
            <w:left w:val="none" w:sz="0" w:space="0" w:color="auto"/>
            <w:bottom w:val="none" w:sz="0" w:space="0" w:color="auto"/>
            <w:right w:val="none" w:sz="0" w:space="0" w:color="auto"/>
          </w:divBdr>
        </w:div>
        <w:div w:id="161743836">
          <w:marLeft w:val="0"/>
          <w:marRight w:val="0"/>
          <w:marTop w:val="0"/>
          <w:marBottom w:val="0"/>
          <w:divBdr>
            <w:top w:val="none" w:sz="0" w:space="0" w:color="auto"/>
            <w:left w:val="none" w:sz="0" w:space="0" w:color="auto"/>
            <w:bottom w:val="none" w:sz="0" w:space="0" w:color="auto"/>
            <w:right w:val="none" w:sz="0" w:space="0" w:color="auto"/>
          </w:divBdr>
        </w:div>
        <w:div w:id="161743839">
          <w:marLeft w:val="0"/>
          <w:marRight w:val="0"/>
          <w:marTop w:val="0"/>
          <w:marBottom w:val="0"/>
          <w:divBdr>
            <w:top w:val="none" w:sz="0" w:space="0" w:color="auto"/>
            <w:left w:val="none" w:sz="0" w:space="0" w:color="auto"/>
            <w:bottom w:val="none" w:sz="0" w:space="0" w:color="auto"/>
            <w:right w:val="none" w:sz="0" w:space="0" w:color="auto"/>
          </w:divBdr>
        </w:div>
        <w:div w:id="161743842">
          <w:marLeft w:val="0"/>
          <w:marRight w:val="0"/>
          <w:marTop w:val="0"/>
          <w:marBottom w:val="0"/>
          <w:divBdr>
            <w:top w:val="none" w:sz="0" w:space="0" w:color="auto"/>
            <w:left w:val="none" w:sz="0" w:space="0" w:color="auto"/>
            <w:bottom w:val="none" w:sz="0" w:space="0" w:color="auto"/>
            <w:right w:val="none" w:sz="0" w:space="0" w:color="auto"/>
          </w:divBdr>
        </w:div>
        <w:div w:id="161743843">
          <w:marLeft w:val="0"/>
          <w:marRight w:val="0"/>
          <w:marTop w:val="0"/>
          <w:marBottom w:val="0"/>
          <w:divBdr>
            <w:top w:val="none" w:sz="0" w:space="0" w:color="auto"/>
            <w:left w:val="none" w:sz="0" w:space="0" w:color="auto"/>
            <w:bottom w:val="none" w:sz="0" w:space="0" w:color="auto"/>
            <w:right w:val="none" w:sz="0" w:space="0" w:color="auto"/>
          </w:divBdr>
        </w:div>
      </w:divsChild>
    </w:div>
    <w:div w:id="161743822">
      <w:marLeft w:val="0"/>
      <w:marRight w:val="0"/>
      <w:marTop w:val="0"/>
      <w:marBottom w:val="0"/>
      <w:divBdr>
        <w:top w:val="none" w:sz="0" w:space="0" w:color="auto"/>
        <w:left w:val="none" w:sz="0" w:space="0" w:color="auto"/>
        <w:bottom w:val="none" w:sz="0" w:space="0" w:color="auto"/>
        <w:right w:val="none" w:sz="0" w:space="0" w:color="auto"/>
      </w:divBdr>
      <w:divsChild>
        <w:div w:id="161743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1.mp3%20%20%20"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581</Words>
  <Characters>3200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2015-10-05T20:45:00Z</dcterms:created>
  <dcterms:modified xsi:type="dcterms:W3CDTF">2015-10-05T20:45:00Z</dcterms:modified>
</cp:coreProperties>
</file>